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8E" w:rsidRPr="00497BAC" w:rsidRDefault="0094738E" w:rsidP="0094738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BA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94738E" w:rsidRPr="00497BAC" w:rsidRDefault="0094738E" w:rsidP="0094738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BA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4738E" w:rsidRPr="00497BAC" w:rsidRDefault="0094738E" w:rsidP="0094738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BAC">
        <w:rPr>
          <w:rFonts w:ascii="Times New Roman" w:hAnsi="Times New Roman" w:cs="Times New Roman"/>
          <w:b/>
          <w:sz w:val="28"/>
          <w:szCs w:val="28"/>
        </w:rPr>
        <w:t xml:space="preserve">ДОМБАРОВСКИЙ СЕЛЬСОВЕТ </w:t>
      </w:r>
    </w:p>
    <w:p w:rsidR="0094738E" w:rsidRPr="00497BAC" w:rsidRDefault="0094738E" w:rsidP="0094738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BAC">
        <w:rPr>
          <w:rFonts w:ascii="Times New Roman" w:hAnsi="Times New Roman" w:cs="Times New Roman"/>
          <w:b/>
          <w:sz w:val="28"/>
          <w:szCs w:val="28"/>
        </w:rPr>
        <w:t xml:space="preserve">ДОМБАРОВСКОГО РАЙОНА </w:t>
      </w:r>
    </w:p>
    <w:p w:rsidR="0094738E" w:rsidRPr="00497BAC" w:rsidRDefault="0094738E" w:rsidP="0094738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BAC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94738E" w:rsidRPr="00497BAC" w:rsidRDefault="0094738E" w:rsidP="009473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237D" w:rsidRPr="00497BAC" w:rsidRDefault="0030237D" w:rsidP="003023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B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237D" w:rsidRPr="00497BAC" w:rsidRDefault="0030237D" w:rsidP="0030237D">
      <w:pPr>
        <w:jc w:val="both"/>
        <w:rPr>
          <w:b/>
          <w:sz w:val="28"/>
          <w:szCs w:val="28"/>
        </w:rPr>
      </w:pPr>
    </w:p>
    <w:p w:rsidR="0030237D" w:rsidRPr="001D6BA0" w:rsidRDefault="00976712" w:rsidP="003023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18.12.2025</w:t>
      </w:r>
      <w:r w:rsidR="0030237D" w:rsidRPr="001D6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37D" w:rsidRPr="001D6BA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0237D" w:rsidRPr="001D6B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94738E" w:rsidRPr="001D6BA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0237D" w:rsidRPr="001D6BA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C5734" w:rsidRPr="001D6B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86</w:t>
      </w:r>
      <w:r w:rsidR="00E5493C" w:rsidRPr="001D6BA0">
        <w:rPr>
          <w:rFonts w:ascii="Times New Roman" w:hAnsi="Times New Roman" w:cs="Times New Roman"/>
          <w:b/>
          <w:sz w:val="28"/>
          <w:szCs w:val="28"/>
        </w:rPr>
        <w:t>-п</w:t>
      </w:r>
      <w:r w:rsidR="0030237D" w:rsidRPr="001D6B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237D" w:rsidRPr="00497BAC" w:rsidRDefault="0030237D" w:rsidP="003023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BAC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497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738E" w:rsidRPr="00497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497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</w:t>
      </w:r>
      <w:r w:rsidR="0094738E" w:rsidRPr="00497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ния Домбаровский сельсовет</w:t>
      </w:r>
      <w:r w:rsidR="0097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2026</w:t>
      </w:r>
      <w:r w:rsidRPr="00497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 </w:t>
      </w:r>
    </w:p>
    <w:p w:rsidR="0030237D" w:rsidRPr="00497BAC" w:rsidRDefault="0030237D" w:rsidP="0030237D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rFonts w:ascii="Times New Roman" w:eastAsia="Calibri" w:hAnsi="Times New Roman"/>
          <w:bCs/>
          <w:kern w:val="28"/>
          <w:sz w:val="28"/>
          <w:szCs w:val="28"/>
        </w:rPr>
      </w:pPr>
      <w:proofErr w:type="gramStart"/>
      <w:r w:rsidRPr="00497BAC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497BAC">
        <w:rPr>
          <w:rFonts w:ascii="Times New Roman" w:hAnsi="Times New Roman" w:cs="Times New Roman"/>
          <w:sz w:val="28"/>
          <w:szCs w:val="28"/>
        </w:rPr>
        <w:t xml:space="preserve"> ценностям</w:t>
      </w:r>
      <w:r w:rsidR="0094738E" w:rsidRPr="00497BAC">
        <w:rPr>
          <w:rFonts w:ascii="Times New Roman" w:hAnsi="Times New Roman" w:cs="Times New Roman"/>
          <w:sz w:val="28"/>
          <w:szCs w:val="28"/>
        </w:rPr>
        <w:t>»,</w:t>
      </w:r>
      <w:r w:rsidR="0094738E" w:rsidRPr="00497BAC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Домбаровский сельсовет, </w:t>
      </w:r>
      <w:r w:rsidR="0094738E" w:rsidRPr="00497BAC">
        <w:rPr>
          <w:rFonts w:ascii="Times New Roman" w:hAnsi="Times New Roman"/>
          <w:b/>
          <w:sz w:val="28"/>
          <w:szCs w:val="28"/>
          <w:lang w:eastAsia="ru-RU"/>
        </w:rPr>
        <w:t>постановляю:</w:t>
      </w:r>
      <w:r w:rsidRPr="00497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37D" w:rsidRPr="00497BAC" w:rsidRDefault="0094738E" w:rsidP="0030237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7BAC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        </w:t>
      </w:r>
      <w:r w:rsidR="0030237D" w:rsidRPr="00497BAC">
        <w:rPr>
          <w:rFonts w:ascii="Times New Roman" w:hAnsi="Times New Roman" w:cs="Times New Roman"/>
          <w:sz w:val="28"/>
          <w:szCs w:val="28"/>
          <w:lang w:eastAsia="fa-IR" w:bidi="fa-IR"/>
        </w:rPr>
        <w:t>1. Утвердить программу (план)</w:t>
      </w:r>
      <w:r w:rsidR="0030237D" w:rsidRPr="00497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</w:t>
      </w:r>
      <w:r w:rsidRPr="00497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Домбаровский сельсовет</w:t>
      </w:r>
      <w:r w:rsidR="00976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</w:t>
      </w:r>
      <w:r w:rsidR="0030237D" w:rsidRPr="00497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 </w:t>
      </w:r>
      <w:r w:rsidR="00354EFC" w:rsidRPr="00497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(приложение)</w:t>
      </w:r>
    </w:p>
    <w:p w:rsidR="00497BAC" w:rsidRPr="00497BAC" w:rsidRDefault="00497BAC" w:rsidP="00497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BAC">
        <w:rPr>
          <w:rFonts w:ascii="Times New Roman" w:hAnsi="Times New Roman" w:cs="Times New Roman"/>
          <w:sz w:val="28"/>
          <w:szCs w:val="28"/>
        </w:rPr>
        <w:t>2. Настоящее постановление</w:t>
      </w:r>
      <w:r w:rsidR="00976712">
        <w:rPr>
          <w:rFonts w:ascii="Times New Roman" w:hAnsi="Times New Roman" w:cs="Times New Roman"/>
          <w:sz w:val="28"/>
          <w:szCs w:val="28"/>
        </w:rPr>
        <w:t xml:space="preserve"> вступает в силу с 1 января 2026</w:t>
      </w:r>
      <w:r w:rsidRPr="00497BAC">
        <w:rPr>
          <w:rFonts w:ascii="Times New Roman" w:hAnsi="Times New Roman" w:cs="Times New Roman"/>
          <w:sz w:val="28"/>
          <w:szCs w:val="28"/>
        </w:rPr>
        <w:t xml:space="preserve"> года, подлежит </w:t>
      </w:r>
      <w:proofErr w:type="gramStart"/>
      <w:r w:rsidRPr="00497BAC">
        <w:rPr>
          <w:rFonts w:ascii="Times New Roman" w:hAnsi="Times New Roman" w:cs="Times New Roman"/>
          <w:sz w:val="28"/>
          <w:szCs w:val="28"/>
        </w:rPr>
        <w:t>обнародовании</w:t>
      </w:r>
      <w:proofErr w:type="gramEnd"/>
      <w:r w:rsidRPr="00497BAC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сайте.</w:t>
      </w:r>
    </w:p>
    <w:p w:rsidR="0094738E" w:rsidRPr="00497BAC" w:rsidRDefault="0094738E" w:rsidP="0094738E">
      <w:pPr>
        <w:tabs>
          <w:tab w:val="left" w:pos="540"/>
          <w:tab w:val="left" w:pos="720"/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BA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97B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7BA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4738E" w:rsidRPr="00497BAC" w:rsidRDefault="0094738E" w:rsidP="0094738E">
      <w:pPr>
        <w:tabs>
          <w:tab w:val="num" w:pos="360"/>
        </w:tabs>
        <w:spacing w:before="40"/>
        <w:jc w:val="both"/>
        <w:rPr>
          <w:sz w:val="28"/>
          <w:szCs w:val="28"/>
        </w:rPr>
      </w:pPr>
    </w:p>
    <w:tbl>
      <w:tblPr>
        <w:tblW w:w="10008" w:type="dxa"/>
        <w:tblLayout w:type="fixed"/>
        <w:tblLook w:val="01E0"/>
      </w:tblPr>
      <w:tblGrid>
        <w:gridCol w:w="7196"/>
        <w:gridCol w:w="2812"/>
      </w:tblGrid>
      <w:tr w:rsidR="0094738E" w:rsidRPr="00497BAC" w:rsidTr="006A66B2">
        <w:tc>
          <w:tcPr>
            <w:tcW w:w="7196" w:type="dxa"/>
          </w:tcPr>
          <w:p w:rsidR="0094738E" w:rsidRPr="00497BAC" w:rsidRDefault="00497BAC" w:rsidP="006A6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BAC">
              <w:rPr>
                <w:rFonts w:ascii="Times New Roman" w:hAnsi="Times New Roman" w:cs="Times New Roman"/>
                <w:sz w:val="28"/>
                <w:szCs w:val="28"/>
              </w:rPr>
              <w:t>Глава МО Домбаровский сельсовет</w:t>
            </w:r>
            <w:r w:rsidR="0094738E" w:rsidRPr="00497B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812" w:type="dxa"/>
          </w:tcPr>
          <w:p w:rsidR="0094738E" w:rsidRPr="00497BAC" w:rsidRDefault="006D7F61" w:rsidP="006A6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Воробьев</w:t>
            </w:r>
          </w:p>
          <w:p w:rsidR="0094738E" w:rsidRPr="00497BAC" w:rsidRDefault="0094738E" w:rsidP="006A6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BA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30237D" w:rsidRPr="00497BAC" w:rsidRDefault="0030237D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0237D" w:rsidRPr="00497BAC" w:rsidRDefault="0030237D" w:rsidP="00302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4738E" w:rsidRPr="00497BAC" w:rsidRDefault="0094738E" w:rsidP="009473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4738E" w:rsidRPr="00497BAC" w:rsidRDefault="0094738E" w:rsidP="009473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94738E" w:rsidRPr="00497BAC" w:rsidRDefault="0094738E" w:rsidP="009473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4738E" w:rsidRPr="00497BAC" w:rsidRDefault="0094738E" w:rsidP="009473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Домбаровский сельсовет</w:t>
      </w:r>
    </w:p>
    <w:p w:rsidR="0094738E" w:rsidRPr="001D6BA0" w:rsidRDefault="001D6BA0" w:rsidP="009473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76712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18.12.2025 № 86</w:t>
      </w:r>
      <w:r w:rsidR="003C5734" w:rsidRPr="001D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38E" w:rsidRPr="001D6B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Start"/>
      <w:r w:rsidR="0094738E" w:rsidRPr="001D6B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</w:p>
    <w:p w:rsidR="00C63B02" w:rsidRPr="00497BAC" w:rsidRDefault="00C63B02" w:rsidP="00C63B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49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B02" w:rsidRPr="00497BAC" w:rsidRDefault="00C63B02" w:rsidP="00C63B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</w:t>
      </w:r>
      <w:r w:rsidR="0094738E" w:rsidRPr="00497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Домбаровский сельсовет</w:t>
      </w:r>
      <w:r w:rsidR="00820D52" w:rsidRPr="00497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7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2026</w:t>
      </w:r>
      <w:r w:rsidRPr="00497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 </w:t>
      </w:r>
    </w:p>
    <w:p w:rsidR="00C63B02" w:rsidRPr="00497BAC" w:rsidRDefault="00C63B02" w:rsidP="00C63B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Общие положения 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B02" w:rsidRPr="00497BAC" w:rsidRDefault="0094738E" w:rsidP="009473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муниципального образования 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Домбаровский сельсовет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C63B02" w:rsidRPr="00497BAC" w:rsidRDefault="00C63B02" w:rsidP="00C63B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Аналитическая часть Программы 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B02" w:rsidRPr="00497BAC" w:rsidRDefault="00C63B02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Вид осуществляемого муниципального контроля Муниципальный контроль в сфере благоустройства на территории муниципального образования</w:t>
      </w:r>
      <w:r w:rsidR="0094738E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Домбаровский сельсовет</w:t>
      </w:r>
      <w:r w:rsidR="00820D5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BD5C9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820D5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BD5C9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Домбаровский сельсовет</w:t>
      </w:r>
      <w:r w:rsidR="00820D5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– Администрация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C63B02" w:rsidRPr="00497BAC" w:rsidRDefault="00C63B02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Обзор по виду муниципального контроля</w:t>
      </w:r>
      <w:proofErr w:type="gramStart"/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B02" w:rsidRPr="00497BAC" w:rsidRDefault="00C63B02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за соблюдением правил благоустройства территории муниципального образования </w:t>
      </w:r>
      <w:r w:rsidR="00BD5C9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Домбаровский сельсовет</w:t>
      </w:r>
      <w:r w:rsidR="00820D5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деятельность органа местного самоуправления, уполномоченного на организацию и проведение на территории муниципального образования </w:t>
      </w:r>
      <w:r w:rsidR="00BD5C9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Домбаровский сельсовет</w:t>
      </w:r>
      <w:r w:rsidR="00820D5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 муниципального образования </w:t>
      </w:r>
      <w:r w:rsidR="00BD5C9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Домбаровский сельсовет</w:t>
      </w:r>
      <w:r w:rsidR="00820D5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Правила благоустройства) при осуществлении ими производственной и иной деятельности в сфере отношений, связанных с</w:t>
      </w:r>
      <w:proofErr w:type="gramEnd"/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благоустройства территории (далее - требования Правил благоустройства). </w:t>
      </w:r>
    </w:p>
    <w:p w:rsidR="00C63B02" w:rsidRPr="00497BAC" w:rsidRDefault="00C63B02" w:rsidP="00BD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Муниципальный контроль осуществляется посредством: </w:t>
      </w:r>
    </w:p>
    <w:p w:rsidR="00C63B02" w:rsidRPr="00497BAC" w:rsidRDefault="00C63B02" w:rsidP="00BD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</w:t>
      </w:r>
      <w:proofErr w:type="gramStart"/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Правил благоустройства территории муниципального образования</w:t>
      </w:r>
      <w:proofErr w:type="gramEnd"/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C9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Домбаровский сельсовет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63B02" w:rsidRPr="00497BAC" w:rsidRDefault="00C63B02" w:rsidP="00BD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C63B02" w:rsidRPr="00497BAC" w:rsidRDefault="00C63B02" w:rsidP="00BD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C63B02" w:rsidRPr="00497BAC" w:rsidRDefault="00C63B02" w:rsidP="00BD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</w:r>
    </w:p>
    <w:p w:rsidR="00C63B02" w:rsidRPr="00497BAC" w:rsidRDefault="00C63B02" w:rsidP="00BD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Подконтрольные субъекты: </w:t>
      </w:r>
    </w:p>
    <w:p w:rsidR="00C63B02" w:rsidRPr="00497BAC" w:rsidRDefault="00C63B02" w:rsidP="00BD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 </w:t>
      </w:r>
    </w:p>
    <w:p w:rsidR="00C63B02" w:rsidRPr="00497BAC" w:rsidRDefault="00C63B02" w:rsidP="00BD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="00BD5C9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0D5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муниципальному контролю в сфере благоустройства: </w:t>
      </w:r>
    </w:p>
    <w:p w:rsidR="00286795" w:rsidRPr="00497BAC" w:rsidRDefault="00C63B02" w:rsidP="00BD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Со</w:t>
      </w:r>
      <w:r w:rsidR="00366A80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 депутато</w:t>
      </w:r>
      <w:r w:rsidR="00BD5C9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Домбаровский сельсовет</w:t>
      </w:r>
      <w:r w:rsidR="00366A80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благоустройства территории муниципального образования</w:t>
      </w:r>
      <w:r w:rsidR="00286795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5C9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Домбаровский сельсовет</w:t>
      </w:r>
      <w:r w:rsidR="00286795" w:rsidRPr="00497BAC">
        <w:rPr>
          <w:rFonts w:ascii="Times New Roman" w:hAnsi="Times New Roman"/>
          <w:kern w:val="3"/>
          <w:sz w:val="28"/>
          <w:szCs w:val="28"/>
        </w:rPr>
        <w:t>»</w:t>
      </w:r>
    </w:p>
    <w:p w:rsidR="00C63B02" w:rsidRPr="00497BAC" w:rsidRDefault="00C63B02" w:rsidP="00BD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Данные о проведенных мероприятиях. </w:t>
      </w:r>
    </w:p>
    <w:p w:rsidR="00C63B02" w:rsidRPr="00497BAC" w:rsidRDefault="00C63B02" w:rsidP="00BD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</w:t>
      </w:r>
      <w:r w:rsidR="0097671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алому и среднему бизнесу, в 2025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проводились. </w:t>
      </w:r>
      <w:proofErr w:type="gramEnd"/>
    </w:p>
    <w:p w:rsidR="00BD5C92" w:rsidRPr="00497BAC" w:rsidRDefault="00BD5C92" w:rsidP="00BD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B02" w:rsidRPr="00497BAC" w:rsidRDefault="00BD5C92" w:rsidP="00BD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820D5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</w:t>
      </w:r>
      <w:r w:rsidR="00976712">
        <w:rPr>
          <w:rFonts w:ascii="Times New Roman" w:eastAsia="Times New Roman" w:hAnsi="Times New Roman" w:cs="Times New Roman"/>
          <w:sz w:val="28"/>
          <w:szCs w:val="28"/>
          <w:lang w:eastAsia="ru-RU"/>
        </w:rPr>
        <w:t>м муниципального контроля в 2025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</w:p>
    <w:p w:rsidR="00820D52" w:rsidRPr="00497BAC" w:rsidRDefault="00BD5C92" w:rsidP="00BD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Обеспечено размещение на официальном сайте муниципального образования </w:t>
      </w:r>
      <w:r w:rsidR="00820D5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информации, содержащей положения обязательных требований, разъяснительная работа проводится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Информирование юридических лиц, индивидуальных предпринимателей по вопросам соблюдения требований 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 благоустройства </w:t>
      </w:r>
      <w:proofErr w:type="gramStart"/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proofErr w:type="gramEnd"/>
      <w:r w:rsidR="00820D5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820D5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опубликования руководств по соблюдению требований, памяток, обобщение практики, полезной информации, проводятся совещания с руководите</w:t>
      </w:r>
      <w:r w:rsidR="00286795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 управляющих компаний поселения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820D5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руководителями  предприятий 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соблюдения тр</w:t>
      </w:r>
      <w:r w:rsidR="00820D5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ебований Правил благоустройства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регулярной основе даются консультации в ходе личных приемов, рейдовых осмотров территорий, а такж</w:t>
      </w:r>
      <w:r w:rsidR="00286795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посредством телефонной связи, 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столов, совещаний).</w:t>
      </w:r>
      <w:proofErr w:type="gramEnd"/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мероприятия преимущественно проводились в виде видеоконференций, с использованием электронной, телефонной связи и различных </w:t>
      </w:r>
      <w:proofErr w:type="spellStart"/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мессенджеров</w:t>
      </w:r>
      <w:proofErr w:type="spellEnd"/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(совместные чаты с представителями юридических лиц). </w:t>
      </w:r>
    </w:p>
    <w:p w:rsidR="00BC5A9B" w:rsidRPr="00497BAC" w:rsidRDefault="00C63B02" w:rsidP="00FE48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му</w:t>
      </w:r>
      <w:r w:rsidR="006D7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н</w:t>
      </w:r>
      <w:r w:rsidR="00976712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2025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 утверждался. </w:t>
      </w:r>
    </w:p>
    <w:p w:rsidR="00C63B02" w:rsidRPr="00497BAC" w:rsidRDefault="00C63B02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Анализ и оценка рисков причинения вреда охраняемым законом ценностям. </w:t>
      </w:r>
    </w:p>
    <w:p w:rsidR="00C63B02" w:rsidRPr="00497BAC" w:rsidRDefault="00C63B02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 </w:t>
      </w:r>
    </w:p>
    <w:p w:rsidR="00C63B02" w:rsidRPr="00497BAC" w:rsidRDefault="00FE4843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</w:t>
      </w:r>
      <w:proofErr w:type="gramStart"/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следствие</w:t>
      </w:r>
      <w:proofErr w:type="gramEnd"/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 </w:t>
      </w:r>
    </w:p>
    <w:p w:rsidR="00C63B02" w:rsidRPr="00497BAC" w:rsidRDefault="00FE4843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63B02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 </w:t>
      </w:r>
    </w:p>
    <w:p w:rsidR="00C63B02" w:rsidRPr="00497BAC" w:rsidRDefault="00C63B02" w:rsidP="00C63B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Цели и задачи Программы 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B02" w:rsidRPr="00497BAC" w:rsidRDefault="00C63B02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Цели Программы: </w:t>
      </w:r>
    </w:p>
    <w:p w:rsidR="00C63B02" w:rsidRPr="00497BAC" w:rsidRDefault="00C63B02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C63B02" w:rsidRPr="00497BAC" w:rsidRDefault="00C63B02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63B02" w:rsidRPr="00497BAC" w:rsidRDefault="00C63B02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C63B02" w:rsidRPr="00497BAC" w:rsidRDefault="00C63B02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Задачи Программы: </w:t>
      </w:r>
    </w:p>
    <w:p w:rsidR="00C63B02" w:rsidRPr="00497BAC" w:rsidRDefault="00C63B02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C63B02" w:rsidRPr="00497BAC" w:rsidRDefault="00C63B02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C63B02" w:rsidRPr="00497BAC" w:rsidRDefault="00C63B02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единого понимания обязательных требований законодательства у всех участников контрольной деятельности; </w:t>
      </w:r>
    </w:p>
    <w:p w:rsidR="00C63B02" w:rsidRPr="00497BAC" w:rsidRDefault="00C63B02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прозрач</w:t>
      </w:r>
      <w:r w:rsidR="00FE4843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осуществляемой а</w:t>
      </w:r>
      <w:r w:rsidR="005947CE"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</w:t>
      </w: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деятельности; </w:t>
      </w:r>
    </w:p>
    <w:p w:rsidR="00C63B02" w:rsidRPr="00497BAC" w:rsidRDefault="00C63B02" w:rsidP="00FE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 </w:t>
      </w:r>
    </w:p>
    <w:p w:rsidR="00FE4843" w:rsidRPr="00497BAC" w:rsidRDefault="00FE4843" w:rsidP="00FE4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382C" w:rsidRPr="00497BAC" w:rsidRDefault="00C63B02" w:rsidP="008F3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План мероприятий по профилактике нарушений</w:t>
      </w:r>
      <w:r w:rsidR="008F382C" w:rsidRPr="00497BAC">
        <w:rPr>
          <w:rFonts w:ascii="Times New Roman" w:hAnsi="Times New Roman" w:cs="Times New Roman"/>
          <w:b/>
          <w:sz w:val="28"/>
          <w:szCs w:val="28"/>
        </w:rPr>
        <w:t>, сроки (периодичность) их проведения</w:t>
      </w:r>
    </w:p>
    <w:p w:rsidR="008F382C" w:rsidRPr="00497BAC" w:rsidRDefault="008F382C" w:rsidP="008F382C">
      <w:pPr>
        <w:ind w:left="1429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3785"/>
        <w:gridCol w:w="2268"/>
        <w:gridCol w:w="2410"/>
      </w:tblGrid>
      <w:tr w:rsidR="008F382C" w:rsidRPr="00497BAC" w:rsidTr="006A66B2">
        <w:tc>
          <w:tcPr>
            <w:tcW w:w="576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F382C" w:rsidRPr="00497BAC" w:rsidRDefault="008F382C" w:rsidP="006A66B2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7B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7B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7B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410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8F382C" w:rsidRPr="00497BAC" w:rsidTr="006A66B2">
        <w:tc>
          <w:tcPr>
            <w:tcW w:w="9039" w:type="dxa"/>
            <w:gridSpan w:val="4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sz w:val="24"/>
                <w:szCs w:val="24"/>
              </w:rPr>
              <w:t>1. Информирование</w:t>
            </w:r>
          </w:p>
        </w:tc>
      </w:tr>
      <w:tr w:rsidR="008F382C" w:rsidRPr="00497BAC" w:rsidTr="006A66B2">
        <w:tc>
          <w:tcPr>
            <w:tcW w:w="9039" w:type="dxa"/>
            <w:gridSpan w:val="4"/>
            <w:shd w:val="clear" w:color="auto" w:fill="auto"/>
          </w:tcPr>
          <w:p w:rsidR="008F382C" w:rsidRPr="00497BAC" w:rsidRDefault="008F382C" w:rsidP="008F382C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97BAC">
              <w:rPr>
                <w:rFonts w:ascii="PT Astra Serif" w:hAnsi="PT Astra Serif"/>
                <w:sz w:val="24"/>
                <w:szCs w:val="24"/>
              </w:rPr>
              <w:t xml:space="preserve">Актуализация и размещение в сети «Интернет» на официальном сайте </w:t>
            </w:r>
          </w:p>
        </w:tc>
      </w:tr>
      <w:tr w:rsidR="008F382C" w:rsidRPr="00497BAC" w:rsidTr="006A66B2">
        <w:tc>
          <w:tcPr>
            <w:tcW w:w="576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3785" w:type="dxa"/>
            <w:shd w:val="clear" w:color="auto" w:fill="auto"/>
          </w:tcPr>
          <w:p w:rsidR="008F382C" w:rsidRPr="00497BAC" w:rsidRDefault="008F382C" w:rsidP="008F382C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BAC">
              <w:rPr>
                <w:rFonts w:ascii="PT Astra Serif" w:hAnsi="PT Astra Serif"/>
                <w:sz w:val="24"/>
                <w:szCs w:val="24"/>
              </w:rPr>
              <w:t> </w:t>
            </w:r>
            <w:r w:rsidRPr="00497BAC">
              <w:rPr>
                <w:rFonts w:ascii="Times New Roman" w:hAnsi="Times New Roman" w:cs="Times New Roman"/>
                <w:sz w:val="24"/>
                <w:szCs w:val="24"/>
              </w:rPr>
              <w:t>текстов нормативных правовых актов, регулирующих осуществление муниципального контроля</w:t>
            </w:r>
          </w:p>
        </w:tc>
        <w:tc>
          <w:tcPr>
            <w:tcW w:w="2268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82C" w:rsidRPr="00497BAC" w:rsidRDefault="00976712" w:rsidP="006A66B2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До 01.01.2026</w:t>
            </w:r>
            <w:r w:rsidR="003C5734" w:rsidRPr="00497BAC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F382C" w:rsidRPr="00497BAC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года</w:t>
            </w:r>
          </w:p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82C" w:rsidRDefault="00976712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специалисты</w:t>
            </w:r>
          </w:p>
          <w:p w:rsidR="006D7F61" w:rsidRPr="00497BAC" w:rsidRDefault="006D7F61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F382C" w:rsidRPr="00497BAC" w:rsidTr="006A66B2">
        <w:tc>
          <w:tcPr>
            <w:tcW w:w="576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auto"/>
          </w:tcPr>
          <w:p w:rsidR="008F382C" w:rsidRPr="00497BAC" w:rsidRDefault="008F382C" w:rsidP="008F382C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268" w:type="dxa"/>
            <w:shd w:val="clear" w:color="auto" w:fill="auto"/>
          </w:tcPr>
          <w:p w:rsidR="008F382C" w:rsidRPr="00497BAC" w:rsidRDefault="008F382C" w:rsidP="008F382C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497BAC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</w:tc>
        <w:tc>
          <w:tcPr>
            <w:tcW w:w="2410" w:type="dxa"/>
            <w:shd w:val="clear" w:color="auto" w:fill="auto"/>
          </w:tcPr>
          <w:p w:rsidR="00976712" w:rsidRDefault="00976712" w:rsidP="009767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специалисты</w:t>
            </w:r>
          </w:p>
          <w:p w:rsidR="006D7F61" w:rsidRPr="00497BAC" w:rsidRDefault="006D7F61" w:rsidP="006A66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F382C" w:rsidRPr="00497BAC" w:rsidTr="006A66B2">
        <w:tc>
          <w:tcPr>
            <w:tcW w:w="576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auto"/>
          </w:tcPr>
          <w:p w:rsidR="008F382C" w:rsidRPr="00497BAC" w:rsidRDefault="008F382C" w:rsidP="008F382C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97BAC">
              <w:rPr>
                <w:rFonts w:ascii="Times New Roman" w:hAnsi="Times New Roman" w:cs="Times New Roman"/>
              </w:rPr>
      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      </w:r>
            <w:r w:rsidRPr="00497BAC">
              <w:rPr>
                <w:rFonts w:ascii="Times New Roman" w:hAnsi="Times New Roman" w:cs="Times New Roman"/>
              </w:rPr>
              <w:lastRenderedPageBreak/>
              <w:t>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268" w:type="dxa"/>
            <w:shd w:val="clear" w:color="auto" w:fill="auto"/>
          </w:tcPr>
          <w:p w:rsidR="008F382C" w:rsidRPr="00497BAC" w:rsidRDefault="00976712" w:rsidP="006A66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До 01.01.2026</w:t>
            </w:r>
            <w:r w:rsid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F382C"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года</w:t>
            </w:r>
          </w:p>
        </w:tc>
        <w:tc>
          <w:tcPr>
            <w:tcW w:w="2410" w:type="dxa"/>
            <w:shd w:val="clear" w:color="auto" w:fill="auto"/>
          </w:tcPr>
          <w:p w:rsidR="00976712" w:rsidRDefault="00976712" w:rsidP="009767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специалисты</w:t>
            </w:r>
          </w:p>
          <w:p w:rsidR="006D7F61" w:rsidRPr="00497BAC" w:rsidRDefault="006D7F61" w:rsidP="006A66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F382C" w:rsidRPr="00497BAC" w:rsidTr="006A66B2">
        <w:tc>
          <w:tcPr>
            <w:tcW w:w="576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785" w:type="dxa"/>
            <w:shd w:val="clear" w:color="auto" w:fill="auto"/>
          </w:tcPr>
          <w:p w:rsidR="008F382C" w:rsidRPr="00497BAC" w:rsidRDefault="008F382C" w:rsidP="008F382C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97BAC">
              <w:rPr>
                <w:rFonts w:ascii="PT Astra Serif" w:hAnsi="PT Astra Serif"/>
                <w:sz w:val="24"/>
                <w:szCs w:val="24"/>
              </w:rPr>
              <w:t>материалов, информационных писем, руководств по соблюдению обязательных требований</w:t>
            </w:r>
          </w:p>
        </w:tc>
        <w:tc>
          <w:tcPr>
            <w:tcW w:w="2268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</w:t>
            </w:r>
            <w:proofErr w:type="gramStart"/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proofErr w:type="gramEnd"/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976712" w:rsidRDefault="00976712" w:rsidP="009767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специалисты</w:t>
            </w:r>
          </w:p>
          <w:p w:rsidR="006D7F61" w:rsidRPr="00497BAC" w:rsidRDefault="006D7F61" w:rsidP="006A66B2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2C" w:rsidRPr="00497BAC" w:rsidTr="006A66B2">
        <w:tc>
          <w:tcPr>
            <w:tcW w:w="576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1.3</w:t>
            </w:r>
          </w:p>
        </w:tc>
        <w:tc>
          <w:tcPr>
            <w:tcW w:w="3785" w:type="dxa"/>
            <w:shd w:val="clear" w:color="auto" w:fill="auto"/>
          </w:tcPr>
          <w:p w:rsidR="008F382C" w:rsidRPr="00497BAC" w:rsidRDefault="008F382C" w:rsidP="00640AF8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97BAC">
              <w:rPr>
                <w:rFonts w:ascii="PT Astra Serif" w:hAnsi="PT Astra Serif"/>
                <w:sz w:val="24"/>
                <w:szCs w:val="24"/>
              </w:rPr>
              <w:t>перечня индикаторов риска нарушения обязательных требований</w:t>
            </w:r>
          </w:p>
        </w:tc>
        <w:tc>
          <w:tcPr>
            <w:tcW w:w="2268" w:type="dxa"/>
            <w:shd w:val="clear" w:color="auto" w:fill="auto"/>
          </w:tcPr>
          <w:p w:rsidR="008F382C" w:rsidRPr="00497BAC" w:rsidRDefault="008F382C" w:rsidP="00640AF8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497BAC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Не позднее 10 рабочих дней после их утверждения</w:t>
            </w:r>
          </w:p>
        </w:tc>
        <w:tc>
          <w:tcPr>
            <w:tcW w:w="2410" w:type="dxa"/>
            <w:shd w:val="clear" w:color="auto" w:fill="auto"/>
          </w:tcPr>
          <w:p w:rsidR="00976712" w:rsidRDefault="00976712" w:rsidP="009767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специалисты</w:t>
            </w:r>
          </w:p>
          <w:p w:rsidR="006D7F61" w:rsidRPr="00497BAC" w:rsidRDefault="006D7F61" w:rsidP="006A66B2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2C" w:rsidRPr="00497BAC" w:rsidTr="006A66B2">
        <w:tc>
          <w:tcPr>
            <w:tcW w:w="576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1.4</w:t>
            </w:r>
          </w:p>
        </w:tc>
        <w:tc>
          <w:tcPr>
            <w:tcW w:w="3785" w:type="dxa"/>
            <w:shd w:val="clear" w:color="auto" w:fill="auto"/>
          </w:tcPr>
          <w:p w:rsidR="008F382C" w:rsidRPr="00497BAC" w:rsidRDefault="008F382C" w:rsidP="00640AF8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97BAC">
              <w:rPr>
                <w:rFonts w:ascii="PT Astra Serif" w:hAnsi="PT Astra Serif"/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</w:p>
        </w:tc>
        <w:tc>
          <w:tcPr>
            <w:tcW w:w="2268" w:type="dxa"/>
            <w:shd w:val="clear" w:color="auto" w:fill="auto"/>
          </w:tcPr>
          <w:p w:rsidR="008F382C" w:rsidRPr="00497BAC" w:rsidRDefault="008F382C" w:rsidP="00640AF8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497BAC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</w:tc>
        <w:tc>
          <w:tcPr>
            <w:tcW w:w="2410" w:type="dxa"/>
            <w:shd w:val="clear" w:color="auto" w:fill="auto"/>
          </w:tcPr>
          <w:p w:rsidR="00976712" w:rsidRDefault="00976712" w:rsidP="009767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специалисты</w:t>
            </w:r>
          </w:p>
          <w:p w:rsidR="006D7F61" w:rsidRPr="00497BAC" w:rsidRDefault="006D7F61" w:rsidP="006A66B2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2C" w:rsidRPr="00497BAC" w:rsidTr="006A66B2">
        <w:tc>
          <w:tcPr>
            <w:tcW w:w="9039" w:type="dxa"/>
            <w:gridSpan w:val="4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sz w:val="24"/>
                <w:szCs w:val="24"/>
              </w:rPr>
              <w:t>2. Консультирование</w:t>
            </w:r>
          </w:p>
        </w:tc>
      </w:tr>
      <w:tr w:rsidR="008F382C" w:rsidRPr="00497BAC" w:rsidTr="006A66B2">
        <w:tc>
          <w:tcPr>
            <w:tcW w:w="576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2.1.</w:t>
            </w:r>
          </w:p>
        </w:tc>
        <w:tc>
          <w:tcPr>
            <w:tcW w:w="3785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консультаций по вопросам соблюдения обязательных требований, требований, установленных муниципальными правовыми актами в сфере благоустройства:</w:t>
            </w:r>
          </w:p>
          <w:p w:rsidR="008F382C" w:rsidRPr="00497BAC" w:rsidRDefault="008F382C" w:rsidP="006A66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1) организация и осуществление контроля в сфере благоустройства;</w:t>
            </w:r>
          </w:p>
          <w:p w:rsidR="008F382C" w:rsidRPr="00497BAC" w:rsidRDefault="008F382C" w:rsidP="006A66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порядок осуществления контрольных мероприятий, установленных настоящим Положением;</w:t>
            </w:r>
          </w:p>
          <w:p w:rsidR="008F382C" w:rsidRPr="00497BAC" w:rsidRDefault="008F382C" w:rsidP="006A66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8F382C" w:rsidRPr="00497BAC" w:rsidRDefault="008F382C" w:rsidP="006A66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8F382C" w:rsidRPr="00497BAC" w:rsidRDefault="008F382C" w:rsidP="006A66B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 по обращениям контролируемых лиц и их представителей</w:t>
            </w:r>
          </w:p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2410" w:type="dxa"/>
            <w:shd w:val="clear" w:color="auto" w:fill="auto"/>
          </w:tcPr>
          <w:p w:rsidR="00976712" w:rsidRDefault="00976712" w:rsidP="009767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специалисты</w:t>
            </w:r>
          </w:p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F382C" w:rsidRPr="00497BAC" w:rsidTr="006A66B2">
        <w:tc>
          <w:tcPr>
            <w:tcW w:w="576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2.2.</w:t>
            </w:r>
          </w:p>
        </w:tc>
        <w:tc>
          <w:tcPr>
            <w:tcW w:w="3785" w:type="dxa"/>
            <w:shd w:val="clear" w:color="auto" w:fill="auto"/>
          </w:tcPr>
          <w:p w:rsidR="008F382C" w:rsidRPr="00497BAC" w:rsidRDefault="008F382C" w:rsidP="00640A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Размещение на сайте сельского поселения в </w:t>
            </w:r>
            <w:r w:rsidR="00640AF8"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сети «Интернет» письменных разъ</w:t>
            </w: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яснений по однотипным обращениям</w:t>
            </w:r>
          </w:p>
        </w:tc>
        <w:tc>
          <w:tcPr>
            <w:tcW w:w="2268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976712" w:rsidRDefault="00976712" w:rsidP="009767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специалисты</w:t>
            </w:r>
          </w:p>
          <w:p w:rsidR="008F382C" w:rsidRPr="00497BAC" w:rsidRDefault="008F382C" w:rsidP="00640A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F382C" w:rsidRPr="00497BAC" w:rsidTr="006A66B2">
        <w:tc>
          <w:tcPr>
            <w:tcW w:w="576" w:type="dxa"/>
            <w:shd w:val="clear" w:color="auto" w:fill="auto"/>
          </w:tcPr>
          <w:p w:rsidR="008F382C" w:rsidRPr="00497BAC" w:rsidRDefault="008F382C" w:rsidP="006A66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3785" w:type="dxa"/>
            <w:shd w:val="clear" w:color="auto" w:fill="auto"/>
          </w:tcPr>
          <w:p w:rsidR="008F382C" w:rsidRPr="00497BAC" w:rsidRDefault="008F382C" w:rsidP="00640AF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268" w:type="dxa"/>
            <w:shd w:val="clear" w:color="auto" w:fill="auto"/>
          </w:tcPr>
          <w:p w:rsidR="008F382C" w:rsidRPr="00497BAC" w:rsidRDefault="008F382C" w:rsidP="00640AF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года,</w:t>
            </w:r>
            <w:r w:rsidRPr="00497BA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 позднее 30 дней со дня получения сведений о </w:t>
            </w: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</w:t>
            </w:r>
          </w:p>
        </w:tc>
        <w:tc>
          <w:tcPr>
            <w:tcW w:w="2410" w:type="dxa"/>
            <w:shd w:val="clear" w:color="auto" w:fill="auto"/>
          </w:tcPr>
          <w:p w:rsidR="008F382C" w:rsidRPr="00497BAC" w:rsidRDefault="008F382C" w:rsidP="00640A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7BA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Глава поселения, </w:t>
            </w:r>
          </w:p>
        </w:tc>
      </w:tr>
    </w:tbl>
    <w:p w:rsidR="008F382C" w:rsidRPr="00497BAC" w:rsidRDefault="008F382C" w:rsidP="008F382C">
      <w:pPr>
        <w:spacing w:line="360" w:lineRule="auto"/>
        <w:jc w:val="both"/>
        <w:rPr>
          <w:sz w:val="26"/>
          <w:szCs w:val="26"/>
        </w:rPr>
      </w:pPr>
    </w:p>
    <w:p w:rsidR="008F382C" w:rsidRPr="00497BAC" w:rsidRDefault="00640AF8" w:rsidP="00640AF8">
      <w:pPr>
        <w:pStyle w:val="ConsPlusTitle"/>
        <w:ind w:left="1429"/>
        <w:jc w:val="center"/>
        <w:rPr>
          <w:rFonts w:ascii="Times New Roman" w:hAnsi="Times New Roman" w:cs="Times New Roman"/>
          <w:sz w:val="26"/>
        </w:rPr>
      </w:pPr>
      <w:r w:rsidRPr="00497BAC">
        <w:rPr>
          <w:rFonts w:ascii="Times New Roman" w:hAnsi="Times New Roman" w:cs="Times New Roman"/>
          <w:sz w:val="28"/>
          <w:szCs w:val="28"/>
        </w:rPr>
        <w:t xml:space="preserve">Раздел 4. </w:t>
      </w:r>
      <w:r w:rsidR="008F382C" w:rsidRPr="00497BAC">
        <w:rPr>
          <w:rFonts w:ascii="Times New Roman" w:hAnsi="Times New Roman" w:cs="Times New Roman"/>
          <w:sz w:val="26"/>
        </w:rPr>
        <w:t>Показатели результативности и эффективности программы профилактики</w:t>
      </w:r>
    </w:p>
    <w:p w:rsidR="008F382C" w:rsidRPr="00497BAC" w:rsidRDefault="008F382C" w:rsidP="008F382C">
      <w:pPr>
        <w:pStyle w:val="ConsPlusTitle"/>
        <w:spacing w:line="360" w:lineRule="auto"/>
        <w:ind w:left="1429"/>
        <w:rPr>
          <w:rFonts w:ascii="Times New Roman" w:hAnsi="Times New Roman" w:cs="Times New Roman"/>
          <w:b w:val="0"/>
          <w:sz w:val="26"/>
        </w:rPr>
      </w:pPr>
    </w:p>
    <w:p w:rsidR="008F382C" w:rsidRPr="00497BAC" w:rsidRDefault="008F382C" w:rsidP="00640A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7BAC">
        <w:rPr>
          <w:rFonts w:ascii="Times New Roman" w:hAnsi="Times New Roman" w:cs="Times New Roman"/>
          <w:b w:val="0"/>
          <w:sz w:val="28"/>
          <w:szCs w:val="28"/>
        </w:rPr>
        <w:t>Оценка эффективности программы, соблюдение которой оцен</w:t>
      </w:r>
      <w:r w:rsidR="00640AF8" w:rsidRPr="00497BAC">
        <w:rPr>
          <w:rFonts w:ascii="Times New Roman" w:hAnsi="Times New Roman" w:cs="Times New Roman"/>
          <w:b w:val="0"/>
          <w:sz w:val="28"/>
          <w:szCs w:val="28"/>
        </w:rPr>
        <w:t xml:space="preserve">ивается администрацией </w:t>
      </w:r>
      <w:r w:rsidRPr="00497BAC">
        <w:rPr>
          <w:rFonts w:ascii="Times New Roman" w:hAnsi="Times New Roman" w:cs="Times New Roman"/>
          <w:b w:val="0"/>
          <w:sz w:val="28"/>
          <w:szCs w:val="28"/>
        </w:rPr>
        <w:t xml:space="preserve"> при проведении мероприятий  по осуществлению контроля и профилактике нарушени</w:t>
      </w:r>
      <w:r w:rsidR="00976712">
        <w:rPr>
          <w:rFonts w:ascii="Times New Roman" w:hAnsi="Times New Roman" w:cs="Times New Roman"/>
          <w:b w:val="0"/>
          <w:sz w:val="28"/>
          <w:szCs w:val="28"/>
        </w:rPr>
        <w:t>й обязательных требований в 2026</w:t>
      </w:r>
      <w:r w:rsidRPr="00497BAC">
        <w:rPr>
          <w:rFonts w:ascii="Times New Roman" w:hAnsi="Times New Roman" w:cs="Times New Roman"/>
          <w:b w:val="0"/>
          <w:sz w:val="28"/>
          <w:szCs w:val="28"/>
        </w:rPr>
        <w:t xml:space="preserve"> году, проводится по итогам работы за год.</w:t>
      </w:r>
    </w:p>
    <w:p w:rsidR="008F382C" w:rsidRPr="00497BAC" w:rsidRDefault="008F382C" w:rsidP="00640A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7BAC">
        <w:rPr>
          <w:rFonts w:ascii="Times New Roman" w:hAnsi="Times New Roman" w:cs="Times New Roman"/>
          <w:b w:val="0"/>
          <w:sz w:val="28"/>
          <w:szCs w:val="28"/>
        </w:rPr>
        <w:t>Целевые показатели результативности мероприятий и ожидаемый результат по реализации Программы оцениваются по следующим показателям:</w:t>
      </w:r>
    </w:p>
    <w:p w:rsidR="008F382C" w:rsidRPr="00497BAC" w:rsidRDefault="008F382C" w:rsidP="00640A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7BAC">
        <w:rPr>
          <w:rFonts w:ascii="Times New Roman" w:hAnsi="Times New Roman" w:cs="Times New Roman"/>
          <w:b w:val="0"/>
          <w:sz w:val="28"/>
          <w:szCs w:val="28"/>
        </w:rPr>
        <w:t>Целевые показатели эффективности:</w:t>
      </w:r>
    </w:p>
    <w:p w:rsidR="008F382C" w:rsidRPr="00497BAC" w:rsidRDefault="008F382C" w:rsidP="00640A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7BAC">
        <w:rPr>
          <w:rFonts w:ascii="Times New Roman" w:hAnsi="Times New Roman" w:cs="Times New Roman"/>
          <w:b w:val="0"/>
          <w:sz w:val="28"/>
          <w:szCs w:val="28"/>
        </w:rPr>
        <w:t>увеличение доли субъектов (граждан и организаций), устранивших нарушения, выявленные в результате проведения контрольно-надзорных мероприятий по сравнению с предыдущим годом.</w:t>
      </w:r>
    </w:p>
    <w:p w:rsidR="008F382C" w:rsidRPr="00497BAC" w:rsidRDefault="008F382C" w:rsidP="00640A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7BAC">
        <w:rPr>
          <w:rFonts w:ascii="Times New Roman" w:hAnsi="Times New Roman" w:cs="Times New Roman"/>
          <w:b w:val="0"/>
          <w:sz w:val="28"/>
          <w:szCs w:val="28"/>
        </w:rPr>
        <w:t>увеличение количества выданных предостережений о недопустимости нарушения обязательных требований по сравнению с предыдущим годом.</w:t>
      </w:r>
    </w:p>
    <w:p w:rsidR="008F382C" w:rsidRPr="00497BAC" w:rsidRDefault="008F382C" w:rsidP="00640A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7BAC">
        <w:rPr>
          <w:rFonts w:ascii="Times New Roman" w:hAnsi="Times New Roman" w:cs="Times New Roman"/>
          <w:b w:val="0"/>
          <w:sz w:val="28"/>
          <w:szCs w:val="28"/>
        </w:rPr>
        <w:t>Оценка</w:t>
      </w:r>
      <w:r w:rsidR="00976712">
        <w:rPr>
          <w:rFonts w:ascii="Times New Roman" w:hAnsi="Times New Roman" w:cs="Times New Roman"/>
          <w:b w:val="0"/>
          <w:sz w:val="28"/>
          <w:szCs w:val="28"/>
        </w:rPr>
        <w:t xml:space="preserve"> эффективности Программы на 2026</w:t>
      </w:r>
      <w:r w:rsidRPr="00497BAC">
        <w:rPr>
          <w:rFonts w:ascii="Times New Roman" w:hAnsi="Times New Roman" w:cs="Times New Roman"/>
          <w:b w:val="0"/>
          <w:sz w:val="28"/>
          <w:szCs w:val="28"/>
        </w:rPr>
        <w:t xml:space="preserve"> год проводится по итогам работы за отчетный год, путем следующего расчета: </w:t>
      </w:r>
    </w:p>
    <w:p w:rsidR="008F382C" w:rsidRPr="00497BAC" w:rsidRDefault="008F382C" w:rsidP="00640A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7BAC">
        <w:rPr>
          <w:rFonts w:ascii="Times New Roman" w:hAnsi="Times New Roman" w:cs="Times New Roman"/>
          <w:b w:val="0"/>
          <w:sz w:val="28"/>
          <w:szCs w:val="28"/>
        </w:rPr>
        <w:t>увеличение доли субъектов (граждан и организаций), устранивших нарушения, выявленные в результате проведения контрольно-надзорных мероприятий. Показатель рассчитывается как отношение количества субъектов, устранивших нарушения в отчетном году, к количеству  субъектов, допустивших нарушения в отчетном году и сравнивается с данными предыдущего года.</w:t>
      </w:r>
    </w:p>
    <w:p w:rsidR="008F382C" w:rsidRPr="00497BAC" w:rsidRDefault="008F382C" w:rsidP="00640A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7BAC">
        <w:rPr>
          <w:rFonts w:ascii="Times New Roman" w:hAnsi="Times New Roman" w:cs="Times New Roman"/>
          <w:b w:val="0"/>
          <w:sz w:val="28"/>
          <w:szCs w:val="28"/>
        </w:rPr>
        <w:t xml:space="preserve">увеличение количества выданных предостережений о недопустимости нарушения обязательных требований к общему количеству обследований. Показатель рассчитывается  как отношение количества выданных </w:t>
      </w:r>
      <w:r w:rsidRPr="00497BAC">
        <w:rPr>
          <w:rFonts w:ascii="Times New Roman" w:hAnsi="Times New Roman" w:cs="Times New Roman"/>
          <w:b w:val="0"/>
          <w:sz w:val="28"/>
          <w:szCs w:val="28"/>
        </w:rPr>
        <w:lastRenderedPageBreak/>
        <w:t>предостережений в отчетном году к общему количеству обследований и к уровню предыдущего года.</w:t>
      </w:r>
    </w:p>
    <w:p w:rsidR="008F382C" w:rsidRPr="00497BAC" w:rsidRDefault="008F382C" w:rsidP="00640A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7BAC">
        <w:rPr>
          <w:rFonts w:ascii="Times New Roman" w:hAnsi="Times New Roman" w:cs="Times New Roman"/>
          <w:b w:val="0"/>
          <w:sz w:val="28"/>
          <w:szCs w:val="28"/>
        </w:rPr>
        <w:t>Ожидаемый результат от реализации Программы:</w:t>
      </w:r>
    </w:p>
    <w:p w:rsidR="008F382C" w:rsidRPr="00497BAC" w:rsidRDefault="008F382C" w:rsidP="00640A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7BAC">
        <w:rPr>
          <w:rFonts w:ascii="Times New Roman" w:hAnsi="Times New Roman" w:cs="Times New Roman"/>
          <w:b w:val="0"/>
          <w:sz w:val="28"/>
          <w:szCs w:val="28"/>
        </w:rPr>
        <w:t>уменьшение административной нагрузки на субъекты в рамках муниципального контроля;</w:t>
      </w:r>
    </w:p>
    <w:p w:rsidR="008F382C" w:rsidRPr="00497BAC" w:rsidRDefault="008F382C" w:rsidP="00640A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7BAC">
        <w:rPr>
          <w:rFonts w:ascii="Times New Roman" w:hAnsi="Times New Roman" w:cs="Times New Roman"/>
          <w:b w:val="0"/>
          <w:sz w:val="28"/>
          <w:szCs w:val="28"/>
        </w:rPr>
        <w:t>сокращение количества выявленных нарушений обязательных требований в рамках муниципального контроля;</w:t>
      </w:r>
    </w:p>
    <w:p w:rsidR="008F382C" w:rsidRPr="00497BAC" w:rsidRDefault="008F382C" w:rsidP="00640A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7BAC">
        <w:rPr>
          <w:rFonts w:ascii="Times New Roman" w:hAnsi="Times New Roman" w:cs="Times New Roman"/>
          <w:b w:val="0"/>
          <w:sz w:val="28"/>
          <w:szCs w:val="28"/>
        </w:rPr>
        <w:t>увеличение количества субъектов, исполнивших предостережения о недопустимости нарушений обязательных требований.</w:t>
      </w:r>
    </w:p>
    <w:p w:rsidR="008F382C" w:rsidRPr="00497BAC" w:rsidRDefault="008F382C" w:rsidP="008F382C">
      <w:pPr>
        <w:spacing w:line="336" w:lineRule="auto"/>
        <w:ind w:firstLine="709"/>
        <w:jc w:val="both"/>
        <w:rPr>
          <w:sz w:val="26"/>
          <w:szCs w:val="26"/>
        </w:rPr>
      </w:pPr>
    </w:p>
    <w:p w:rsidR="008F382C" w:rsidRPr="00497BAC" w:rsidRDefault="008F382C" w:rsidP="008F382C"/>
    <w:p w:rsidR="008F382C" w:rsidRPr="00497BAC" w:rsidRDefault="008F382C" w:rsidP="008F382C"/>
    <w:sectPr w:rsidR="008F382C" w:rsidRPr="00497BAC" w:rsidSect="00B6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B7F" w:rsidRDefault="001D7B7F" w:rsidP="0030237D">
      <w:pPr>
        <w:spacing w:after="0" w:line="240" w:lineRule="auto"/>
      </w:pPr>
      <w:r>
        <w:separator/>
      </w:r>
    </w:p>
  </w:endnote>
  <w:endnote w:type="continuationSeparator" w:id="0">
    <w:p w:rsidR="001D7B7F" w:rsidRDefault="001D7B7F" w:rsidP="0030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B7F" w:rsidRDefault="001D7B7F" w:rsidP="0030237D">
      <w:pPr>
        <w:spacing w:after="0" w:line="240" w:lineRule="auto"/>
      </w:pPr>
      <w:r>
        <w:separator/>
      </w:r>
    </w:p>
  </w:footnote>
  <w:footnote w:type="continuationSeparator" w:id="0">
    <w:p w:rsidR="001D7B7F" w:rsidRDefault="001D7B7F" w:rsidP="0030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58FB"/>
    <w:multiLevelType w:val="hybridMultilevel"/>
    <w:tmpl w:val="D6ECA17A"/>
    <w:lvl w:ilvl="0" w:tplc="3C120534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CD0"/>
    <w:rsid w:val="0001461D"/>
    <w:rsid w:val="00124E59"/>
    <w:rsid w:val="00170888"/>
    <w:rsid w:val="001D6BA0"/>
    <w:rsid w:val="001D7B7F"/>
    <w:rsid w:val="00286795"/>
    <w:rsid w:val="0030237D"/>
    <w:rsid w:val="0031263B"/>
    <w:rsid w:val="003320F5"/>
    <w:rsid w:val="00332501"/>
    <w:rsid w:val="00354EFC"/>
    <w:rsid w:val="00366A80"/>
    <w:rsid w:val="003C5734"/>
    <w:rsid w:val="003E70BF"/>
    <w:rsid w:val="00497BAC"/>
    <w:rsid w:val="004E5163"/>
    <w:rsid w:val="00507F7F"/>
    <w:rsid w:val="005947CE"/>
    <w:rsid w:val="00640AF8"/>
    <w:rsid w:val="006D7F61"/>
    <w:rsid w:val="00785EA5"/>
    <w:rsid w:val="007B3CA3"/>
    <w:rsid w:val="00820D52"/>
    <w:rsid w:val="00897472"/>
    <w:rsid w:val="008F382C"/>
    <w:rsid w:val="0094738E"/>
    <w:rsid w:val="00976712"/>
    <w:rsid w:val="00A95AE4"/>
    <w:rsid w:val="00AD4317"/>
    <w:rsid w:val="00B1427C"/>
    <w:rsid w:val="00B6252E"/>
    <w:rsid w:val="00B743D6"/>
    <w:rsid w:val="00BC5A9B"/>
    <w:rsid w:val="00BC5F94"/>
    <w:rsid w:val="00BD5C92"/>
    <w:rsid w:val="00C63B02"/>
    <w:rsid w:val="00CD5B4C"/>
    <w:rsid w:val="00CE502B"/>
    <w:rsid w:val="00D61586"/>
    <w:rsid w:val="00D71B43"/>
    <w:rsid w:val="00DA1F59"/>
    <w:rsid w:val="00DF15B2"/>
    <w:rsid w:val="00E5493C"/>
    <w:rsid w:val="00F55492"/>
    <w:rsid w:val="00F81CD0"/>
    <w:rsid w:val="00FE3988"/>
    <w:rsid w:val="00FE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2E"/>
  </w:style>
  <w:style w:type="paragraph" w:styleId="1">
    <w:name w:val="heading 1"/>
    <w:basedOn w:val="a"/>
    <w:link w:val="10"/>
    <w:uiPriority w:val="9"/>
    <w:qFormat/>
    <w:rsid w:val="00C63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3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3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3B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3B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6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3B02"/>
    <w:rPr>
      <w:color w:val="0000FF"/>
      <w:u w:val="single"/>
    </w:rPr>
  </w:style>
  <w:style w:type="paragraph" w:styleId="a5">
    <w:name w:val="No Spacing"/>
    <w:uiPriority w:val="1"/>
    <w:qFormat/>
    <w:rsid w:val="0030237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0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37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0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237D"/>
  </w:style>
  <w:style w:type="paragraph" w:styleId="aa">
    <w:name w:val="footer"/>
    <w:basedOn w:val="a"/>
    <w:link w:val="ab"/>
    <w:uiPriority w:val="99"/>
    <w:unhideWhenUsed/>
    <w:rsid w:val="0030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237D"/>
  </w:style>
  <w:style w:type="character" w:customStyle="1" w:styleId="bumpedfont15">
    <w:name w:val="bumpedfont15"/>
    <w:basedOn w:val="a0"/>
    <w:rsid w:val="00A95AE4"/>
  </w:style>
  <w:style w:type="paragraph" w:customStyle="1" w:styleId="ConsPlusTitle">
    <w:name w:val="ConsPlusTitle"/>
    <w:uiPriority w:val="99"/>
    <w:rsid w:val="008F3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97B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3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3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3B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3B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6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3B02"/>
    <w:rPr>
      <w:color w:val="0000FF"/>
      <w:u w:val="single"/>
    </w:rPr>
  </w:style>
  <w:style w:type="paragraph" w:styleId="a5">
    <w:name w:val="No Spacing"/>
    <w:uiPriority w:val="1"/>
    <w:qFormat/>
    <w:rsid w:val="0030237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0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37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0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237D"/>
  </w:style>
  <w:style w:type="paragraph" w:styleId="aa">
    <w:name w:val="footer"/>
    <w:basedOn w:val="a"/>
    <w:link w:val="ab"/>
    <w:uiPriority w:val="99"/>
    <w:unhideWhenUsed/>
    <w:rsid w:val="0030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237D"/>
  </w:style>
  <w:style w:type="character" w:customStyle="1" w:styleId="bumpedfont15">
    <w:name w:val="bumpedfont15"/>
    <w:basedOn w:val="a0"/>
    <w:rsid w:val="00A95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selsovet</cp:lastModifiedBy>
  <cp:revision>12</cp:revision>
  <cp:lastPrinted>2025-12-23T09:47:00Z</cp:lastPrinted>
  <dcterms:created xsi:type="dcterms:W3CDTF">2021-12-29T05:06:00Z</dcterms:created>
  <dcterms:modified xsi:type="dcterms:W3CDTF">2025-12-23T09:50:00Z</dcterms:modified>
</cp:coreProperties>
</file>